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F04CA3" w14:textId="36A708DD" w:rsidR="00B1507C" w:rsidRDefault="00B1507C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Tim Newbery</w:t>
      </w:r>
    </w:p>
    <w:p w14:paraId="738613CB" w14:textId="72270810" w:rsidR="00CA3E04" w:rsidRDefault="003B7F52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Pr="003B7F52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</w:t>
      </w:r>
      <w:r w:rsidR="00CF25A1">
        <w:rPr>
          <w:rFonts w:ascii="Arial" w:hAnsi="Arial"/>
          <w:sz w:val="22"/>
          <w:szCs w:val="22"/>
        </w:rPr>
        <w:t>January</w:t>
      </w:r>
      <w:r w:rsidR="009D4B51" w:rsidRPr="00597D65">
        <w:rPr>
          <w:rFonts w:ascii="Arial" w:hAnsi="Arial"/>
          <w:sz w:val="22"/>
          <w:szCs w:val="22"/>
        </w:rPr>
        <w:t xml:space="preserve"> 202</w:t>
      </w:r>
      <w:r w:rsidR="00CF25A1">
        <w:rPr>
          <w:rFonts w:ascii="Arial" w:hAnsi="Arial"/>
          <w:sz w:val="22"/>
          <w:szCs w:val="22"/>
        </w:rPr>
        <w:t>5</w:t>
      </w:r>
    </w:p>
    <w:p w14:paraId="79C77963" w14:textId="1EAD258B" w:rsidR="00BC7266" w:rsidRPr="00597D65" w:rsidRDefault="004F60BC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7a</w:t>
      </w:r>
      <w:r w:rsidR="0013744F" w:rsidRPr="00597D65">
        <w:rPr>
          <w:rFonts w:ascii="Arial" w:hAnsi="Arial"/>
          <w:sz w:val="22"/>
          <w:szCs w:val="22"/>
        </w:rPr>
        <w:t xml:space="preserve"> Linden Walk</w:t>
      </w:r>
    </w:p>
    <w:p w14:paraId="7488C04D" w14:textId="55878E1F" w:rsidR="00BC7266" w:rsidRPr="00597D65" w:rsidRDefault="0013744F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Louth</w:t>
      </w:r>
    </w:p>
    <w:p w14:paraId="4973964E" w14:textId="3A10EF82" w:rsidR="00BC7266" w:rsidRPr="00597D65" w:rsidRDefault="0013744F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Lincs LN11 9HT</w:t>
      </w:r>
    </w:p>
    <w:p w14:paraId="725A11B0" w14:textId="36C131F5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Tel 0150</w:t>
      </w:r>
      <w:r w:rsidR="0013744F" w:rsidRPr="00597D65">
        <w:rPr>
          <w:rFonts w:ascii="Arial" w:hAnsi="Arial"/>
          <w:sz w:val="22"/>
          <w:szCs w:val="22"/>
        </w:rPr>
        <w:t>7</w:t>
      </w:r>
      <w:r w:rsidRPr="00597D65">
        <w:rPr>
          <w:rFonts w:ascii="Arial" w:hAnsi="Arial"/>
          <w:sz w:val="22"/>
          <w:szCs w:val="22"/>
        </w:rPr>
        <w:t xml:space="preserve"> </w:t>
      </w:r>
      <w:r w:rsidR="0013744F" w:rsidRPr="00597D65">
        <w:rPr>
          <w:rFonts w:ascii="Arial" w:hAnsi="Arial"/>
          <w:sz w:val="22"/>
          <w:szCs w:val="22"/>
        </w:rPr>
        <w:t>600084</w:t>
      </w:r>
    </w:p>
    <w:p w14:paraId="04658799" w14:textId="2CA654C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Email: </w:t>
      </w:r>
      <w:hyperlink r:id="rId4" w:history="1">
        <w:r w:rsidR="004F60BC" w:rsidRPr="00597D65">
          <w:rPr>
            <w:rStyle w:val="Hyperlink"/>
            <w:rFonts w:ascii="Arial" w:hAnsi="Arial"/>
            <w:sz w:val="22"/>
            <w:szCs w:val="22"/>
          </w:rPr>
          <w:t>timnewbery@hotmail.com</w:t>
        </w:r>
      </w:hyperlink>
    </w:p>
    <w:p w14:paraId="15709F51" w14:textId="77777777" w:rsidR="004F60BC" w:rsidRPr="00597D65" w:rsidRDefault="004F60BC" w:rsidP="00CA3E04">
      <w:pPr>
        <w:rPr>
          <w:rFonts w:ascii="Arial" w:hAnsi="Arial"/>
          <w:b/>
          <w:bCs/>
          <w:sz w:val="22"/>
          <w:szCs w:val="22"/>
          <w:u w:val="single"/>
        </w:rPr>
      </w:pPr>
    </w:p>
    <w:p w14:paraId="460FB965" w14:textId="77777777" w:rsidR="00BC7266" w:rsidRPr="00597D65" w:rsidRDefault="00BC7266" w:rsidP="00CA3E04">
      <w:pPr>
        <w:rPr>
          <w:b/>
          <w:bCs/>
          <w:sz w:val="22"/>
          <w:szCs w:val="22"/>
          <w:u w:val="single"/>
        </w:rPr>
      </w:pPr>
    </w:p>
    <w:p w14:paraId="64483619" w14:textId="39929712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b/>
          <w:bCs/>
          <w:sz w:val="22"/>
          <w:szCs w:val="22"/>
          <w:u w:val="single"/>
        </w:rPr>
        <w:t>C</w:t>
      </w:r>
      <w:r w:rsidR="00463623">
        <w:rPr>
          <w:rFonts w:ascii="Arial" w:hAnsi="Arial"/>
          <w:b/>
          <w:bCs/>
          <w:sz w:val="22"/>
          <w:szCs w:val="22"/>
          <w:u w:val="single"/>
        </w:rPr>
        <w:t xml:space="preserve">YCLING UK </w:t>
      </w:r>
      <w:r w:rsidRPr="00597D65">
        <w:rPr>
          <w:rFonts w:ascii="Arial" w:hAnsi="Arial"/>
          <w:b/>
          <w:bCs/>
          <w:sz w:val="22"/>
          <w:szCs w:val="22"/>
          <w:u w:val="single"/>
        </w:rPr>
        <w:t>EAST MIDLANDS REGION</w:t>
      </w:r>
    </w:p>
    <w:p w14:paraId="41505831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D9973C5" w14:textId="3CE6DC57" w:rsidR="00B43E1E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Committee meeting to be held </w:t>
      </w:r>
      <w:r w:rsidR="00CF64F6">
        <w:rPr>
          <w:rFonts w:ascii="Arial" w:hAnsi="Arial"/>
          <w:sz w:val="22"/>
          <w:szCs w:val="22"/>
        </w:rPr>
        <w:t>via</w:t>
      </w:r>
      <w:r w:rsidR="00B43E1E">
        <w:rPr>
          <w:rFonts w:ascii="Arial" w:hAnsi="Arial"/>
          <w:sz w:val="22"/>
          <w:szCs w:val="22"/>
        </w:rPr>
        <w:t xml:space="preserve"> ZOOM on Monday </w:t>
      </w:r>
      <w:r w:rsidR="003B7F52">
        <w:rPr>
          <w:rFonts w:ascii="Arial" w:hAnsi="Arial"/>
          <w:sz w:val="22"/>
          <w:szCs w:val="22"/>
        </w:rPr>
        <w:t>2</w:t>
      </w:r>
      <w:r w:rsidR="00CF25A1">
        <w:rPr>
          <w:rFonts w:ascii="Arial" w:hAnsi="Arial"/>
          <w:sz w:val="22"/>
          <w:szCs w:val="22"/>
        </w:rPr>
        <w:t>0</w:t>
      </w:r>
      <w:r w:rsidR="00B43E1E" w:rsidRPr="00B43E1E">
        <w:rPr>
          <w:rFonts w:ascii="Arial" w:hAnsi="Arial"/>
          <w:sz w:val="22"/>
          <w:szCs w:val="22"/>
          <w:vertAlign w:val="superscript"/>
        </w:rPr>
        <w:t>th</w:t>
      </w:r>
      <w:r w:rsidR="00B43E1E">
        <w:rPr>
          <w:rFonts w:ascii="Arial" w:hAnsi="Arial"/>
          <w:sz w:val="22"/>
          <w:szCs w:val="22"/>
        </w:rPr>
        <w:t xml:space="preserve"> </w:t>
      </w:r>
      <w:r w:rsidR="00CF25A1">
        <w:rPr>
          <w:rFonts w:ascii="Arial" w:hAnsi="Arial"/>
          <w:sz w:val="22"/>
          <w:szCs w:val="22"/>
        </w:rPr>
        <w:t>January</w:t>
      </w:r>
      <w:r w:rsidR="00B43E1E">
        <w:rPr>
          <w:rFonts w:ascii="Arial" w:hAnsi="Arial"/>
          <w:sz w:val="22"/>
          <w:szCs w:val="22"/>
        </w:rPr>
        <w:t xml:space="preserve"> 202</w:t>
      </w:r>
      <w:r w:rsidR="00CF25A1">
        <w:rPr>
          <w:rFonts w:ascii="Arial" w:hAnsi="Arial"/>
          <w:sz w:val="22"/>
          <w:szCs w:val="22"/>
        </w:rPr>
        <w:t>5</w:t>
      </w:r>
      <w:r w:rsidR="008A0302">
        <w:rPr>
          <w:rFonts w:ascii="Arial" w:hAnsi="Arial"/>
          <w:sz w:val="22"/>
          <w:szCs w:val="22"/>
        </w:rPr>
        <w:t xml:space="preserve"> </w:t>
      </w:r>
      <w:r w:rsidRPr="00597D65">
        <w:rPr>
          <w:rFonts w:ascii="Arial" w:hAnsi="Arial"/>
          <w:sz w:val="22"/>
          <w:szCs w:val="22"/>
        </w:rPr>
        <w:t xml:space="preserve">starting at </w:t>
      </w:r>
      <w:r w:rsidR="00B43E1E">
        <w:rPr>
          <w:rFonts w:ascii="Arial" w:hAnsi="Arial"/>
          <w:sz w:val="22"/>
          <w:szCs w:val="22"/>
        </w:rPr>
        <w:t>8.00 pm.</w:t>
      </w:r>
    </w:p>
    <w:p w14:paraId="2E8F8FA0" w14:textId="6D9DF5B8" w:rsidR="00BC7266" w:rsidRPr="00597D65" w:rsidRDefault="00CF64F6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ZOOM to be h</w:t>
      </w:r>
      <w:r w:rsidR="00B43E1E">
        <w:rPr>
          <w:rFonts w:ascii="Arial" w:hAnsi="Arial"/>
          <w:sz w:val="22"/>
          <w:szCs w:val="22"/>
        </w:rPr>
        <w:t>osted by Tim Newbery.</w:t>
      </w:r>
    </w:p>
    <w:p w14:paraId="5485C83D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2B5FA135" w14:textId="77777777" w:rsidR="00BC7266" w:rsidRPr="00597D65" w:rsidRDefault="00BC7266" w:rsidP="00CA3E04">
      <w:pPr>
        <w:rPr>
          <w:rFonts w:ascii="Arial" w:hAnsi="Arial"/>
          <w:sz w:val="22"/>
          <w:szCs w:val="22"/>
          <w:u w:val="single"/>
        </w:rPr>
      </w:pPr>
      <w:r w:rsidRPr="00597D65">
        <w:rPr>
          <w:rFonts w:ascii="Arial" w:hAnsi="Arial"/>
          <w:sz w:val="22"/>
          <w:szCs w:val="22"/>
          <w:u w:val="single"/>
        </w:rPr>
        <w:t>AGENDA</w:t>
      </w:r>
    </w:p>
    <w:p w14:paraId="0EB827F4" w14:textId="77777777" w:rsidR="00E27DAA" w:rsidRPr="00597D65" w:rsidRDefault="00E27DAA" w:rsidP="00CA3E04">
      <w:pPr>
        <w:rPr>
          <w:rFonts w:ascii="Arial" w:hAnsi="Arial"/>
          <w:sz w:val="22"/>
          <w:szCs w:val="22"/>
        </w:rPr>
      </w:pPr>
    </w:p>
    <w:p w14:paraId="49E169DF" w14:textId="77777777" w:rsidR="00BC7266" w:rsidRPr="00597D65" w:rsidRDefault="00BC7266" w:rsidP="00CA3E04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1. Apologies for absence</w:t>
      </w:r>
    </w:p>
    <w:p w14:paraId="67A76C9F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51C971DD" w14:textId="14FE59C5" w:rsidR="00FA1FD6" w:rsidRDefault="00721CA0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 xml:space="preserve">2. Minutes of </w:t>
      </w:r>
      <w:r w:rsidR="001E3673" w:rsidRPr="00597D65">
        <w:rPr>
          <w:rFonts w:ascii="Arial" w:hAnsi="Arial"/>
          <w:sz w:val="22"/>
          <w:szCs w:val="22"/>
        </w:rPr>
        <w:t xml:space="preserve">the </w:t>
      </w:r>
      <w:r w:rsidR="007907B3" w:rsidRPr="00597D65">
        <w:rPr>
          <w:rFonts w:ascii="Arial" w:hAnsi="Arial"/>
          <w:sz w:val="22"/>
          <w:szCs w:val="22"/>
        </w:rPr>
        <w:t>Committee M</w:t>
      </w:r>
      <w:r w:rsidRPr="00597D65">
        <w:rPr>
          <w:rFonts w:ascii="Arial" w:hAnsi="Arial"/>
          <w:sz w:val="22"/>
          <w:szCs w:val="22"/>
        </w:rPr>
        <w:t xml:space="preserve">eeting held on </w:t>
      </w:r>
      <w:r w:rsidR="00425042">
        <w:rPr>
          <w:rFonts w:ascii="Arial" w:hAnsi="Arial"/>
          <w:sz w:val="22"/>
          <w:szCs w:val="22"/>
        </w:rPr>
        <w:t>Monday</w:t>
      </w:r>
      <w:r w:rsidR="00FA1FD6">
        <w:rPr>
          <w:rFonts w:ascii="Arial" w:hAnsi="Arial"/>
          <w:sz w:val="22"/>
          <w:szCs w:val="22"/>
        </w:rPr>
        <w:t xml:space="preserve"> </w:t>
      </w:r>
      <w:r w:rsidR="00CF25A1">
        <w:rPr>
          <w:rFonts w:ascii="Arial" w:hAnsi="Arial"/>
          <w:sz w:val="22"/>
          <w:szCs w:val="22"/>
        </w:rPr>
        <w:t>28</w:t>
      </w:r>
      <w:r w:rsidR="00E12FDB" w:rsidRPr="00E12FDB">
        <w:rPr>
          <w:rFonts w:ascii="Arial" w:hAnsi="Arial"/>
          <w:sz w:val="22"/>
          <w:szCs w:val="22"/>
          <w:vertAlign w:val="superscript"/>
        </w:rPr>
        <w:t>th</w:t>
      </w:r>
      <w:r w:rsidR="00E12FDB">
        <w:rPr>
          <w:rFonts w:ascii="Arial" w:hAnsi="Arial"/>
          <w:sz w:val="22"/>
          <w:szCs w:val="22"/>
        </w:rPr>
        <w:t xml:space="preserve"> </w:t>
      </w:r>
      <w:r w:rsidR="00CF25A1">
        <w:rPr>
          <w:rFonts w:ascii="Arial" w:hAnsi="Arial"/>
          <w:sz w:val="22"/>
          <w:szCs w:val="22"/>
        </w:rPr>
        <w:t>October</w:t>
      </w:r>
      <w:r w:rsidR="00B43E1E">
        <w:rPr>
          <w:rFonts w:ascii="Arial" w:hAnsi="Arial"/>
          <w:sz w:val="22"/>
          <w:szCs w:val="22"/>
        </w:rPr>
        <w:t xml:space="preserve"> </w:t>
      </w:r>
      <w:r w:rsidR="00FA1FD6">
        <w:rPr>
          <w:rFonts w:ascii="Arial" w:hAnsi="Arial"/>
          <w:sz w:val="22"/>
          <w:szCs w:val="22"/>
        </w:rPr>
        <w:t>202</w:t>
      </w:r>
      <w:r w:rsidR="00E12FDB">
        <w:rPr>
          <w:rFonts w:ascii="Arial" w:hAnsi="Arial"/>
          <w:sz w:val="22"/>
          <w:szCs w:val="22"/>
        </w:rPr>
        <w:t>4</w:t>
      </w:r>
    </w:p>
    <w:p w14:paraId="43E62CC9" w14:textId="0B34E563" w:rsidR="00FA1FD6" w:rsidRDefault="00FA1FD6" w:rsidP="00CA3E04">
      <w:pPr>
        <w:rPr>
          <w:rFonts w:ascii="Arial" w:hAnsi="Arial"/>
          <w:sz w:val="22"/>
          <w:szCs w:val="22"/>
        </w:rPr>
      </w:pPr>
    </w:p>
    <w:p w14:paraId="17DA345D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3. Matters arising</w:t>
      </w:r>
    </w:p>
    <w:p w14:paraId="29179067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080B973D" w14:textId="77777777" w:rsidR="00BC7266" w:rsidRPr="00597D65" w:rsidRDefault="00BC7266" w:rsidP="00CA3E04">
      <w:pPr>
        <w:rPr>
          <w:rFonts w:ascii="Arial" w:hAnsi="Arial"/>
          <w:color w:val="FF0000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4. Correspondence</w:t>
      </w:r>
    </w:p>
    <w:p w14:paraId="3FB5AE24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37E670A6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5. Treasurer's Report</w:t>
      </w:r>
      <w:r w:rsidR="007651F6" w:rsidRPr="00597D65">
        <w:rPr>
          <w:rFonts w:ascii="Arial" w:hAnsi="Arial"/>
          <w:sz w:val="22"/>
          <w:szCs w:val="22"/>
        </w:rPr>
        <w:t xml:space="preserve"> (IH)</w:t>
      </w:r>
    </w:p>
    <w:p w14:paraId="1E7C546B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22BF449F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6. Reports on events held</w:t>
      </w:r>
    </w:p>
    <w:p w14:paraId="1D945B86" w14:textId="0750BC18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4D8EA3E3" w14:textId="3F4C8FE1" w:rsidR="0065438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7. Forthcoming events</w:t>
      </w:r>
    </w:p>
    <w:p w14:paraId="2F067213" w14:textId="0699694F" w:rsidR="00C218A9" w:rsidRPr="00C218A9" w:rsidRDefault="00721CA0" w:rsidP="00CA3E04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>(</w:t>
      </w:r>
      <w:r w:rsidR="00315255">
        <w:rPr>
          <w:rFonts w:ascii="Arial" w:hAnsi="Arial"/>
          <w:sz w:val="22"/>
          <w:szCs w:val="22"/>
        </w:rPr>
        <w:t>a</w:t>
      </w:r>
      <w:r w:rsidRPr="00C218A9">
        <w:rPr>
          <w:rFonts w:ascii="Arial" w:hAnsi="Arial"/>
          <w:sz w:val="22"/>
          <w:szCs w:val="22"/>
        </w:rPr>
        <w:t xml:space="preserve">) Mince Pie Run </w:t>
      </w:r>
      <w:r w:rsidR="00E944FF" w:rsidRPr="00C218A9">
        <w:rPr>
          <w:rFonts w:ascii="Arial" w:hAnsi="Arial"/>
          <w:sz w:val="22"/>
          <w:szCs w:val="22"/>
        </w:rPr>
        <w:t xml:space="preserve">Sunday </w:t>
      </w:r>
      <w:r w:rsidR="004F40AB">
        <w:rPr>
          <w:rFonts w:ascii="Arial" w:hAnsi="Arial"/>
          <w:sz w:val="22"/>
          <w:szCs w:val="22"/>
        </w:rPr>
        <w:t>2</w:t>
      </w:r>
      <w:r w:rsidR="00CF25A1">
        <w:rPr>
          <w:rFonts w:ascii="Arial" w:hAnsi="Arial"/>
          <w:sz w:val="22"/>
          <w:szCs w:val="22"/>
        </w:rPr>
        <w:t>1</w:t>
      </w:r>
      <w:r w:rsidR="00CF25A1" w:rsidRPr="00CF25A1">
        <w:rPr>
          <w:rFonts w:ascii="Arial" w:hAnsi="Arial"/>
          <w:sz w:val="22"/>
          <w:szCs w:val="22"/>
          <w:vertAlign w:val="superscript"/>
        </w:rPr>
        <w:t>st</w:t>
      </w:r>
      <w:r w:rsidR="00CF25A1">
        <w:rPr>
          <w:rFonts w:ascii="Arial" w:hAnsi="Arial"/>
          <w:sz w:val="22"/>
          <w:szCs w:val="22"/>
        </w:rPr>
        <w:t xml:space="preserve"> </w:t>
      </w:r>
      <w:r w:rsidR="004F40AB">
        <w:rPr>
          <w:rFonts w:ascii="Arial" w:hAnsi="Arial"/>
          <w:sz w:val="22"/>
          <w:szCs w:val="22"/>
        </w:rPr>
        <w:t>D</w:t>
      </w:r>
      <w:r w:rsidR="00E17F0E" w:rsidRPr="00C218A9">
        <w:rPr>
          <w:rFonts w:ascii="Arial" w:hAnsi="Arial"/>
          <w:sz w:val="22"/>
          <w:szCs w:val="22"/>
        </w:rPr>
        <w:t xml:space="preserve">ecember </w:t>
      </w:r>
      <w:r w:rsidR="004D686C" w:rsidRPr="00C218A9">
        <w:rPr>
          <w:rFonts w:ascii="Arial" w:hAnsi="Arial"/>
          <w:sz w:val="22"/>
          <w:szCs w:val="22"/>
        </w:rPr>
        <w:t>202</w:t>
      </w:r>
      <w:r w:rsidR="00CF25A1">
        <w:rPr>
          <w:rFonts w:ascii="Arial" w:hAnsi="Arial"/>
          <w:sz w:val="22"/>
          <w:szCs w:val="22"/>
        </w:rPr>
        <w:t>5</w:t>
      </w:r>
      <w:r w:rsidR="004D686C" w:rsidRPr="00C218A9">
        <w:rPr>
          <w:rFonts w:ascii="Arial" w:hAnsi="Arial"/>
          <w:sz w:val="22"/>
          <w:szCs w:val="22"/>
        </w:rPr>
        <w:t xml:space="preserve"> </w:t>
      </w:r>
      <w:r w:rsidRPr="00C218A9">
        <w:rPr>
          <w:rFonts w:ascii="Arial" w:hAnsi="Arial"/>
          <w:sz w:val="22"/>
          <w:szCs w:val="22"/>
        </w:rPr>
        <w:t>(JC)</w:t>
      </w:r>
    </w:p>
    <w:p w14:paraId="5C7C4C45" w14:textId="44B27E38" w:rsidR="00ED5129" w:rsidRPr="00C218A9" w:rsidRDefault="00ED5129" w:rsidP="00CA3E04">
      <w:pPr>
        <w:rPr>
          <w:rFonts w:ascii="Arial" w:hAnsi="Arial"/>
          <w:sz w:val="22"/>
          <w:szCs w:val="22"/>
        </w:rPr>
      </w:pPr>
      <w:r w:rsidRPr="00C218A9">
        <w:rPr>
          <w:rFonts w:ascii="Arial" w:hAnsi="Arial"/>
          <w:sz w:val="22"/>
          <w:szCs w:val="22"/>
        </w:rPr>
        <w:t>(</w:t>
      </w:r>
      <w:r w:rsidR="00315255">
        <w:rPr>
          <w:rFonts w:ascii="Arial" w:hAnsi="Arial"/>
          <w:sz w:val="22"/>
          <w:szCs w:val="22"/>
        </w:rPr>
        <w:t>b</w:t>
      </w:r>
      <w:r w:rsidRPr="00C218A9">
        <w:rPr>
          <w:rFonts w:ascii="Arial" w:hAnsi="Arial"/>
          <w:sz w:val="22"/>
          <w:szCs w:val="22"/>
        </w:rPr>
        <w:t>) Other CTC/Cycling UK events across the region</w:t>
      </w:r>
    </w:p>
    <w:p w14:paraId="71825971" w14:textId="30AE28FB" w:rsidR="00BF2B58" w:rsidRDefault="00BF2B58" w:rsidP="00CA3E04">
      <w:pPr>
        <w:rPr>
          <w:rFonts w:ascii="Arial" w:hAnsi="Arial"/>
          <w:sz w:val="22"/>
          <w:szCs w:val="22"/>
        </w:rPr>
      </w:pPr>
    </w:p>
    <w:p w14:paraId="2A3E66E9" w14:textId="78347265" w:rsidR="00406721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</w:t>
      </w:r>
      <w:r w:rsidR="00E12FDB">
        <w:rPr>
          <w:rFonts w:ascii="Arial" w:hAnsi="Arial"/>
          <w:sz w:val="22"/>
          <w:szCs w:val="22"/>
        </w:rPr>
        <w:t>‘</w:t>
      </w:r>
      <w:r w:rsidR="00B43E1E">
        <w:rPr>
          <w:rFonts w:ascii="Arial" w:hAnsi="Arial"/>
          <w:sz w:val="22"/>
          <w:szCs w:val="22"/>
        </w:rPr>
        <w:t>East Midlands Challenge Ride</w:t>
      </w:r>
      <w:r w:rsidR="00E12FDB">
        <w:rPr>
          <w:rFonts w:ascii="Arial" w:hAnsi="Arial"/>
          <w:sz w:val="22"/>
          <w:szCs w:val="22"/>
        </w:rPr>
        <w:t>’</w:t>
      </w:r>
      <w:r w:rsidR="00B43E1E">
        <w:rPr>
          <w:rFonts w:ascii="Arial" w:hAnsi="Arial"/>
          <w:sz w:val="22"/>
          <w:szCs w:val="22"/>
        </w:rPr>
        <w:t xml:space="preserve"> (IH) and </w:t>
      </w:r>
      <w:r>
        <w:rPr>
          <w:rFonts w:ascii="Arial" w:hAnsi="Arial"/>
          <w:sz w:val="22"/>
          <w:szCs w:val="22"/>
        </w:rPr>
        <w:t xml:space="preserve">‘Tour of the East Midlands’ </w:t>
      </w:r>
      <w:r w:rsidR="00B43E1E">
        <w:rPr>
          <w:rFonts w:ascii="Arial" w:hAnsi="Arial"/>
          <w:sz w:val="22"/>
          <w:szCs w:val="22"/>
        </w:rPr>
        <w:t>Route</w:t>
      </w:r>
      <w:r w:rsidR="00865E86">
        <w:rPr>
          <w:rFonts w:ascii="Arial" w:hAnsi="Arial"/>
          <w:sz w:val="22"/>
          <w:szCs w:val="22"/>
        </w:rPr>
        <w:t xml:space="preserve"> (all)</w:t>
      </w:r>
    </w:p>
    <w:p w14:paraId="36FEB81C" w14:textId="77777777" w:rsidR="00406721" w:rsidRDefault="00406721" w:rsidP="00CA3E04">
      <w:pPr>
        <w:rPr>
          <w:rFonts w:ascii="Arial" w:hAnsi="Arial"/>
          <w:sz w:val="22"/>
          <w:szCs w:val="22"/>
        </w:rPr>
      </w:pPr>
    </w:p>
    <w:p w14:paraId="78CBD952" w14:textId="7AFFC2B7" w:rsidR="00F06E78" w:rsidRPr="00597D65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BC7266" w:rsidRPr="00597D65">
        <w:rPr>
          <w:rFonts w:ascii="Arial" w:hAnsi="Arial"/>
          <w:sz w:val="22"/>
          <w:szCs w:val="22"/>
        </w:rPr>
        <w:t>. Publicity</w:t>
      </w:r>
    </w:p>
    <w:p w14:paraId="3F5D2343" w14:textId="0EA10B4E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31EA092" w14:textId="6983E2BB" w:rsidR="00BC7266" w:rsidRPr="00705255" w:rsidRDefault="00406721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BC7266" w:rsidRPr="00705255">
        <w:rPr>
          <w:rFonts w:ascii="Arial" w:hAnsi="Arial"/>
          <w:sz w:val="22"/>
          <w:szCs w:val="22"/>
        </w:rPr>
        <w:t xml:space="preserve">. </w:t>
      </w:r>
      <w:r w:rsidR="002C46DD" w:rsidRPr="00705255">
        <w:rPr>
          <w:rFonts w:ascii="Arial" w:hAnsi="Arial"/>
          <w:sz w:val="22"/>
          <w:szCs w:val="22"/>
        </w:rPr>
        <w:t>Reports of any meetings with other organisations</w:t>
      </w:r>
    </w:p>
    <w:p w14:paraId="26684C24" w14:textId="0A3DB648" w:rsidR="002C46DD" w:rsidRPr="00705255" w:rsidRDefault="002C46DD" w:rsidP="00CA3E04">
      <w:pPr>
        <w:rPr>
          <w:rFonts w:ascii="Arial" w:hAnsi="Arial"/>
          <w:sz w:val="22"/>
          <w:szCs w:val="22"/>
        </w:rPr>
      </w:pPr>
    </w:p>
    <w:p w14:paraId="638D593A" w14:textId="533B6476" w:rsidR="001A3DCC" w:rsidRPr="00705255" w:rsidRDefault="00C218A9" w:rsidP="00CA3E0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1</w:t>
      </w:r>
      <w:r w:rsidR="002C46DD" w:rsidRPr="00705255">
        <w:rPr>
          <w:rFonts w:ascii="Arial" w:hAnsi="Arial"/>
          <w:sz w:val="22"/>
          <w:szCs w:val="22"/>
        </w:rPr>
        <w:t>. Local Group initiatives</w:t>
      </w:r>
      <w:r w:rsidR="00BC7266" w:rsidRPr="00705255">
        <w:rPr>
          <w:rFonts w:ascii="Arial" w:hAnsi="Arial"/>
          <w:sz w:val="22"/>
          <w:szCs w:val="22"/>
        </w:rPr>
        <w:t xml:space="preserve"> </w:t>
      </w:r>
      <w:r w:rsidR="004E6C63">
        <w:rPr>
          <w:rFonts w:ascii="Arial" w:hAnsi="Arial"/>
          <w:sz w:val="22"/>
          <w:szCs w:val="22"/>
        </w:rPr>
        <w:t>(best practice in promoting cycling and our groups)</w:t>
      </w:r>
    </w:p>
    <w:p w14:paraId="3F962DA8" w14:textId="77777777" w:rsidR="002C46DD" w:rsidRPr="002C46DD" w:rsidRDefault="002C46DD" w:rsidP="00CA3E04">
      <w:pPr>
        <w:rPr>
          <w:rFonts w:ascii="Arial" w:hAnsi="Arial"/>
          <w:color w:val="FF0000"/>
          <w:sz w:val="22"/>
          <w:szCs w:val="22"/>
        </w:rPr>
      </w:pPr>
    </w:p>
    <w:p w14:paraId="12E66006" w14:textId="0B9F93E2" w:rsidR="00BC7266" w:rsidRPr="00597D65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2</w:t>
      </w:r>
      <w:r w:rsidRPr="00597D65">
        <w:rPr>
          <w:rFonts w:ascii="Arial" w:hAnsi="Arial"/>
          <w:sz w:val="22"/>
          <w:szCs w:val="22"/>
        </w:rPr>
        <w:t>. Campaigns and Policies within the region</w:t>
      </w:r>
      <w:r w:rsidR="007F5D65" w:rsidRPr="00597D65">
        <w:rPr>
          <w:rFonts w:ascii="Arial" w:hAnsi="Arial"/>
          <w:sz w:val="22"/>
          <w:szCs w:val="22"/>
        </w:rPr>
        <w:t xml:space="preserve"> (to include Cycle Advocacy Network)</w:t>
      </w:r>
    </w:p>
    <w:p w14:paraId="2AFE795B" w14:textId="77777777" w:rsidR="00BC7266" w:rsidRPr="00597D65" w:rsidRDefault="00BC7266" w:rsidP="00CA3E04">
      <w:pPr>
        <w:rPr>
          <w:rFonts w:ascii="Arial" w:hAnsi="Arial"/>
          <w:sz w:val="22"/>
          <w:szCs w:val="22"/>
        </w:rPr>
      </w:pPr>
    </w:p>
    <w:p w14:paraId="7F827438" w14:textId="0056E399" w:rsidR="00225D8C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406721">
        <w:rPr>
          <w:rFonts w:ascii="Arial" w:hAnsi="Arial"/>
          <w:sz w:val="22"/>
          <w:szCs w:val="22"/>
        </w:rPr>
        <w:t>3</w:t>
      </w:r>
      <w:r w:rsidRPr="00597D65">
        <w:rPr>
          <w:rFonts w:ascii="Arial" w:hAnsi="Arial"/>
          <w:sz w:val="22"/>
          <w:szCs w:val="22"/>
        </w:rPr>
        <w:t>. National Office matters</w:t>
      </w:r>
    </w:p>
    <w:p w14:paraId="2E298FC2" w14:textId="77777777" w:rsidR="009E160D" w:rsidRDefault="009E160D" w:rsidP="00CA3E04">
      <w:pPr>
        <w:rPr>
          <w:rFonts w:ascii="Arial" w:hAnsi="Arial"/>
          <w:sz w:val="22"/>
          <w:szCs w:val="22"/>
        </w:rPr>
      </w:pPr>
    </w:p>
    <w:p w14:paraId="56934ECF" w14:textId="2889D464" w:rsidR="00C2369D" w:rsidRDefault="00BC7266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4</w:t>
      </w:r>
      <w:r w:rsidRPr="00597D65">
        <w:rPr>
          <w:rFonts w:ascii="Arial" w:hAnsi="Arial"/>
          <w:sz w:val="22"/>
          <w:szCs w:val="22"/>
        </w:rPr>
        <w:t>. AOB</w:t>
      </w:r>
    </w:p>
    <w:p w14:paraId="4A37399C" w14:textId="77777777" w:rsidR="00B43E1E" w:rsidRPr="00597D65" w:rsidRDefault="00B43E1E" w:rsidP="00CA3E04">
      <w:pPr>
        <w:rPr>
          <w:rFonts w:ascii="Arial" w:hAnsi="Arial"/>
          <w:sz w:val="22"/>
          <w:szCs w:val="22"/>
        </w:rPr>
      </w:pPr>
    </w:p>
    <w:p w14:paraId="0D511143" w14:textId="50F4F6FC" w:rsidR="009E160D" w:rsidRDefault="00F40B98" w:rsidP="00CA3E04">
      <w:pPr>
        <w:rPr>
          <w:rFonts w:ascii="Arial" w:hAnsi="Arial"/>
          <w:sz w:val="22"/>
          <w:szCs w:val="22"/>
        </w:rPr>
      </w:pPr>
      <w:r w:rsidRPr="00597D65">
        <w:rPr>
          <w:rFonts w:ascii="Arial" w:hAnsi="Arial"/>
          <w:sz w:val="22"/>
          <w:szCs w:val="22"/>
        </w:rPr>
        <w:t>1</w:t>
      </w:r>
      <w:r w:rsidR="009E160D">
        <w:rPr>
          <w:rFonts w:ascii="Arial" w:hAnsi="Arial"/>
          <w:sz w:val="22"/>
          <w:szCs w:val="22"/>
        </w:rPr>
        <w:t>5</w:t>
      </w:r>
      <w:r w:rsidR="00BC7266" w:rsidRPr="00597D65">
        <w:rPr>
          <w:rFonts w:ascii="Arial" w:hAnsi="Arial"/>
          <w:sz w:val="22"/>
          <w:szCs w:val="22"/>
        </w:rPr>
        <w:t>. Date of next meeting</w:t>
      </w:r>
    </w:p>
    <w:sectPr w:rsidR="009E160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F"/>
    <w:rsid w:val="00015FC3"/>
    <w:rsid w:val="00021C38"/>
    <w:rsid w:val="0003372E"/>
    <w:rsid w:val="000524DF"/>
    <w:rsid w:val="00061B94"/>
    <w:rsid w:val="00065808"/>
    <w:rsid w:val="000A37AA"/>
    <w:rsid w:val="000D0A80"/>
    <w:rsid w:val="000D48D7"/>
    <w:rsid w:val="000E693A"/>
    <w:rsid w:val="00122166"/>
    <w:rsid w:val="0013744F"/>
    <w:rsid w:val="0014228F"/>
    <w:rsid w:val="00181BBB"/>
    <w:rsid w:val="00187C85"/>
    <w:rsid w:val="001A3DCC"/>
    <w:rsid w:val="001E3673"/>
    <w:rsid w:val="001E416C"/>
    <w:rsid w:val="00225D8C"/>
    <w:rsid w:val="002641F3"/>
    <w:rsid w:val="002847FC"/>
    <w:rsid w:val="00292257"/>
    <w:rsid w:val="002B4871"/>
    <w:rsid w:val="002C46DD"/>
    <w:rsid w:val="00315255"/>
    <w:rsid w:val="00320948"/>
    <w:rsid w:val="0032713D"/>
    <w:rsid w:val="00327FFD"/>
    <w:rsid w:val="00334A47"/>
    <w:rsid w:val="003369FB"/>
    <w:rsid w:val="003A29CA"/>
    <w:rsid w:val="003B75F6"/>
    <w:rsid w:val="003B7F52"/>
    <w:rsid w:val="003C733E"/>
    <w:rsid w:val="003D1A26"/>
    <w:rsid w:val="003D638A"/>
    <w:rsid w:val="003D76B9"/>
    <w:rsid w:val="003D7ABB"/>
    <w:rsid w:val="003F0BBA"/>
    <w:rsid w:val="00406721"/>
    <w:rsid w:val="00415619"/>
    <w:rsid w:val="00425042"/>
    <w:rsid w:val="00463623"/>
    <w:rsid w:val="00464A28"/>
    <w:rsid w:val="004723EA"/>
    <w:rsid w:val="004B00D4"/>
    <w:rsid w:val="004B704C"/>
    <w:rsid w:val="004D686C"/>
    <w:rsid w:val="004D69B5"/>
    <w:rsid w:val="004E6C63"/>
    <w:rsid w:val="004F40AB"/>
    <w:rsid w:val="004F60BC"/>
    <w:rsid w:val="00512CD3"/>
    <w:rsid w:val="00521D95"/>
    <w:rsid w:val="00540150"/>
    <w:rsid w:val="005425A6"/>
    <w:rsid w:val="00553B9B"/>
    <w:rsid w:val="00581F0A"/>
    <w:rsid w:val="005856F3"/>
    <w:rsid w:val="00597D65"/>
    <w:rsid w:val="005A24F3"/>
    <w:rsid w:val="005C1F07"/>
    <w:rsid w:val="005D1272"/>
    <w:rsid w:val="005E72FA"/>
    <w:rsid w:val="00625AE7"/>
    <w:rsid w:val="00654385"/>
    <w:rsid w:val="00667619"/>
    <w:rsid w:val="006736F1"/>
    <w:rsid w:val="00675558"/>
    <w:rsid w:val="0068236B"/>
    <w:rsid w:val="00687AD6"/>
    <w:rsid w:val="006A4766"/>
    <w:rsid w:val="006B0906"/>
    <w:rsid w:val="00705255"/>
    <w:rsid w:val="00721CA0"/>
    <w:rsid w:val="0072639B"/>
    <w:rsid w:val="00762671"/>
    <w:rsid w:val="007651F6"/>
    <w:rsid w:val="00773DD6"/>
    <w:rsid w:val="00775237"/>
    <w:rsid w:val="007907B3"/>
    <w:rsid w:val="007A6D17"/>
    <w:rsid w:val="007C29A4"/>
    <w:rsid w:val="007C5C5B"/>
    <w:rsid w:val="007E2859"/>
    <w:rsid w:val="007E46D5"/>
    <w:rsid w:val="007E5EB0"/>
    <w:rsid w:val="007F5D65"/>
    <w:rsid w:val="007F62E3"/>
    <w:rsid w:val="007F6F73"/>
    <w:rsid w:val="00825F59"/>
    <w:rsid w:val="008364A5"/>
    <w:rsid w:val="00842AE9"/>
    <w:rsid w:val="00865E86"/>
    <w:rsid w:val="00875A16"/>
    <w:rsid w:val="008A0302"/>
    <w:rsid w:val="008D4E16"/>
    <w:rsid w:val="008E7234"/>
    <w:rsid w:val="008F05AF"/>
    <w:rsid w:val="00911ECA"/>
    <w:rsid w:val="009201B5"/>
    <w:rsid w:val="00956696"/>
    <w:rsid w:val="009C4C7E"/>
    <w:rsid w:val="009D4B51"/>
    <w:rsid w:val="009E160D"/>
    <w:rsid w:val="00A03664"/>
    <w:rsid w:val="00A10396"/>
    <w:rsid w:val="00A12744"/>
    <w:rsid w:val="00A223FF"/>
    <w:rsid w:val="00A37A2A"/>
    <w:rsid w:val="00A45B22"/>
    <w:rsid w:val="00A56C06"/>
    <w:rsid w:val="00A9477B"/>
    <w:rsid w:val="00AB0FD6"/>
    <w:rsid w:val="00AC0A9D"/>
    <w:rsid w:val="00AF4D99"/>
    <w:rsid w:val="00B1507C"/>
    <w:rsid w:val="00B258BA"/>
    <w:rsid w:val="00B43E1E"/>
    <w:rsid w:val="00B46140"/>
    <w:rsid w:val="00B57544"/>
    <w:rsid w:val="00B81AEA"/>
    <w:rsid w:val="00BB465E"/>
    <w:rsid w:val="00BC69C8"/>
    <w:rsid w:val="00BC7266"/>
    <w:rsid w:val="00BD248A"/>
    <w:rsid w:val="00BE211D"/>
    <w:rsid w:val="00BE5B37"/>
    <w:rsid w:val="00BF2B58"/>
    <w:rsid w:val="00C045B7"/>
    <w:rsid w:val="00C2088C"/>
    <w:rsid w:val="00C218A9"/>
    <w:rsid w:val="00C2369D"/>
    <w:rsid w:val="00C24174"/>
    <w:rsid w:val="00C31B06"/>
    <w:rsid w:val="00C33E6A"/>
    <w:rsid w:val="00C34CFE"/>
    <w:rsid w:val="00C52D32"/>
    <w:rsid w:val="00C942A5"/>
    <w:rsid w:val="00CA09FF"/>
    <w:rsid w:val="00CA3E04"/>
    <w:rsid w:val="00CD5B6D"/>
    <w:rsid w:val="00CF14D2"/>
    <w:rsid w:val="00CF25A1"/>
    <w:rsid w:val="00CF3673"/>
    <w:rsid w:val="00CF64F6"/>
    <w:rsid w:val="00D027B2"/>
    <w:rsid w:val="00D05A7A"/>
    <w:rsid w:val="00D157BC"/>
    <w:rsid w:val="00D30116"/>
    <w:rsid w:val="00D51CF4"/>
    <w:rsid w:val="00D60BD9"/>
    <w:rsid w:val="00D77FFB"/>
    <w:rsid w:val="00DA7073"/>
    <w:rsid w:val="00DD3E4F"/>
    <w:rsid w:val="00DF4C92"/>
    <w:rsid w:val="00E12FDB"/>
    <w:rsid w:val="00E17570"/>
    <w:rsid w:val="00E17F0E"/>
    <w:rsid w:val="00E27DAA"/>
    <w:rsid w:val="00E944FF"/>
    <w:rsid w:val="00EC4361"/>
    <w:rsid w:val="00ED3BB6"/>
    <w:rsid w:val="00ED5129"/>
    <w:rsid w:val="00EE2723"/>
    <w:rsid w:val="00F06E78"/>
    <w:rsid w:val="00F1601A"/>
    <w:rsid w:val="00F27D21"/>
    <w:rsid w:val="00F40B98"/>
    <w:rsid w:val="00F61064"/>
    <w:rsid w:val="00F663A0"/>
    <w:rsid w:val="00F8110D"/>
    <w:rsid w:val="00F9721E"/>
    <w:rsid w:val="00FA1FD6"/>
    <w:rsid w:val="00FA5877"/>
    <w:rsid w:val="00FB4759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BD23DC"/>
  <w15:chartTrackingRefBased/>
  <w15:docId w15:val="{0E2064E2-A9C4-4AC6-A761-61704027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uiPriority w:val="99"/>
    <w:unhideWhenUsed/>
    <w:rsid w:val="00F40B9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0B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E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character" w:styleId="Strong">
    <w:name w:val="Strong"/>
    <w:basedOn w:val="DefaultParagraphFont"/>
    <w:uiPriority w:val="22"/>
    <w:qFormat/>
    <w:rsid w:val="008D4E16"/>
    <w:rPr>
      <w:b/>
      <w:bCs/>
    </w:rPr>
  </w:style>
  <w:style w:type="character" w:customStyle="1" w:styleId="lexicon-term">
    <w:name w:val="lexicon-term"/>
    <w:basedOn w:val="DefaultParagraphFont"/>
    <w:rsid w:val="0012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newbe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Tim Newbery</cp:lastModifiedBy>
  <cp:revision>2</cp:revision>
  <cp:lastPrinted>2022-06-25T16:25:00Z</cp:lastPrinted>
  <dcterms:created xsi:type="dcterms:W3CDTF">2025-01-09T16:59:00Z</dcterms:created>
  <dcterms:modified xsi:type="dcterms:W3CDTF">2025-01-09T16:59:00Z</dcterms:modified>
</cp:coreProperties>
</file>